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9F1978" w14:textId="6E90D269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011836">
        <w:rPr>
          <w:b/>
        </w:rPr>
        <w:t>.2</w:t>
      </w:r>
      <w:r w:rsidR="002641D6" w:rsidRPr="00A5302A">
        <w:rPr>
          <w:b/>
        </w:rPr>
        <w:t xml:space="preserve"> – Vzor Návrhu </w:t>
      </w:r>
      <w:r w:rsidR="00D03B69">
        <w:rPr>
          <w:b/>
        </w:rPr>
        <w:t xml:space="preserve">- </w:t>
      </w:r>
      <w:r w:rsidR="00D03B69" w:rsidRPr="009943FF">
        <w:rPr>
          <w:b/>
        </w:rPr>
        <w:t>Odběratelé z resortu Ministerstva obrany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09012DC1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</w:t>
      </w:r>
      <w:r w:rsidR="00840392" w:rsidRPr="00CB2AC1">
        <w:rPr>
          <w:rFonts w:cs="Arial"/>
          <w:szCs w:val="20"/>
        </w:rPr>
        <w:t xml:space="preserve">dne </w:t>
      </w:r>
      <w:r w:rsidR="00CB2AC1" w:rsidRPr="00CB2AC1">
        <w:rPr>
          <w:rFonts w:cs="Arial"/>
          <w:szCs w:val="20"/>
        </w:rPr>
        <w:t>7</w:t>
      </w:r>
      <w:r w:rsidR="00840392" w:rsidRPr="00CB2AC1">
        <w:rPr>
          <w:rFonts w:cs="Arial"/>
          <w:szCs w:val="20"/>
        </w:rPr>
        <w:t>.</w:t>
      </w:r>
      <w:r w:rsidR="00CB2AC1" w:rsidRPr="00CB2AC1">
        <w:rPr>
          <w:rFonts w:cs="Arial"/>
          <w:szCs w:val="20"/>
        </w:rPr>
        <w:t xml:space="preserve"> 10</w:t>
      </w:r>
      <w:r w:rsidR="00840392" w:rsidRPr="00CB2AC1">
        <w:rPr>
          <w:rFonts w:cs="Arial"/>
          <w:szCs w:val="20"/>
        </w:rPr>
        <w:t>.</w:t>
      </w:r>
      <w:r w:rsidR="00840392">
        <w:rPr>
          <w:rFonts w:cs="Arial"/>
          <w:szCs w:val="20"/>
        </w:rPr>
        <w:t>202</w:t>
      </w:r>
      <w:r w:rsidR="00FB3551">
        <w:rPr>
          <w:rFonts w:cs="Arial"/>
          <w:szCs w:val="20"/>
        </w:rPr>
        <w:t>5</w:t>
      </w:r>
      <w:r w:rsidR="0084039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>osobních automobilů</w:t>
      </w:r>
      <w:r w:rsidR="00ED788B">
        <w:rPr>
          <w:rFonts w:cs="Arial"/>
          <w:szCs w:val="20"/>
        </w:rPr>
        <w:t xml:space="preserve"> </w:t>
      </w:r>
      <w:r w:rsidR="00E07D39">
        <w:rPr>
          <w:rFonts w:cs="Arial"/>
          <w:szCs w:val="20"/>
        </w:rPr>
        <w:t xml:space="preserve">rámci </w:t>
      </w:r>
      <w:r w:rsidR="00840392">
        <w:rPr>
          <w:rFonts w:cs="Arial"/>
          <w:szCs w:val="20"/>
        </w:rPr>
        <w:t>veřejné zakázky s názv</w:t>
      </w:r>
      <w:r w:rsidR="00840392" w:rsidRPr="00A62657">
        <w:rPr>
          <w:rFonts w:cs="Arial"/>
          <w:szCs w:val="20"/>
        </w:rPr>
        <w:t>em „</w:t>
      </w:r>
      <w:r w:rsidR="00A62657" w:rsidRPr="00A62657">
        <w:rPr>
          <w:rFonts w:cs="Arial"/>
          <w:szCs w:val="20"/>
        </w:rPr>
        <w:t xml:space="preserve">Centrální nákup osobních vozidel – kategorie </w:t>
      </w:r>
      <w:r w:rsidR="00FB3551">
        <w:rPr>
          <w:rFonts w:cs="Arial"/>
          <w:szCs w:val="20"/>
        </w:rPr>
        <w:t>4A benzin automat</w:t>
      </w:r>
      <w:r w:rsidR="00840392" w:rsidRPr="00A62657">
        <w:rPr>
          <w:rFonts w:cs="Arial"/>
          <w:szCs w:val="20"/>
        </w:rPr>
        <w:t>“ u</w:t>
      </w:r>
      <w:r w:rsidR="00840392">
        <w:rPr>
          <w:rFonts w:cs="Arial"/>
          <w:szCs w:val="20"/>
        </w:rPr>
        <w:t>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CB6628" w:rsidRPr="00CB6628">
        <w:rPr>
          <w:rFonts w:cs="Arial"/>
          <w:szCs w:val="20"/>
        </w:rPr>
        <w:t>NEN N006/25/V00011554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37061E78" w14:textId="77777777" w:rsidR="00C30069" w:rsidRPr="00B06BF8" w:rsidRDefault="00C30069" w:rsidP="00C30069">
      <w:pPr>
        <w:jc w:val="both"/>
      </w:pPr>
      <w:r w:rsidRPr="00B06BF8">
        <w:t>Hyundai Motor Czech s.r.o.</w:t>
      </w:r>
    </w:p>
    <w:p w14:paraId="00CBA6AF" w14:textId="77777777" w:rsidR="00C30069" w:rsidRPr="00B06BF8" w:rsidRDefault="00C30069" w:rsidP="00C30069">
      <w:pPr>
        <w:jc w:val="both"/>
      </w:pPr>
      <w:r w:rsidRPr="00B06BF8">
        <w:t>sídlo: Siemensova 2717/4, 155 00 Praha 5</w:t>
      </w:r>
    </w:p>
    <w:p w14:paraId="1FC626D2" w14:textId="77777777" w:rsidR="00C30069" w:rsidRPr="00B06BF8" w:rsidRDefault="00C30069" w:rsidP="00C30069">
      <w:pPr>
        <w:jc w:val="both"/>
      </w:pPr>
      <w:r w:rsidRPr="00B06BF8">
        <w:t xml:space="preserve">zapsaný/á v obchodním rejstříku vedeném u </w:t>
      </w:r>
      <w:r w:rsidRPr="00B06BF8">
        <w:rPr>
          <w:color w:val="000000"/>
          <w:shd w:val="clear" w:color="auto" w:fill="FFFFFF"/>
        </w:rPr>
        <w:t xml:space="preserve">Městského </w:t>
      </w:r>
      <w:r w:rsidRPr="00B06BF8">
        <w:t xml:space="preserve">soudu v </w:t>
      </w:r>
      <w:r w:rsidRPr="00B06BF8">
        <w:rPr>
          <w:color w:val="000000"/>
          <w:shd w:val="clear" w:color="auto" w:fill="FFFFFF"/>
        </w:rPr>
        <w:t>Praze</w:t>
      </w:r>
      <w:r w:rsidRPr="00B06BF8">
        <w:t xml:space="preserve"> pod spisovou značkou </w:t>
      </w:r>
      <w:r w:rsidRPr="00B06BF8">
        <w:rPr>
          <w:color w:val="000000"/>
          <w:shd w:val="clear" w:color="auto" w:fill="FFFFFF"/>
        </w:rPr>
        <w:t>C 138784/MSPH</w:t>
      </w:r>
    </w:p>
    <w:p w14:paraId="0FCC1651" w14:textId="77777777" w:rsidR="00C30069" w:rsidRPr="00B06BF8" w:rsidRDefault="00C30069" w:rsidP="00C30069">
      <w:pPr>
        <w:jc w:val="both"/>
      </w:pPr>
      <w:r w:rsidRPr="00B06BF8">
        <w:t>IČO: 28399757</w:t>
      </w:r>
    </w:p>
    <w:p w14:paraId="2380E01B" w14:textId="77777777" w:rsidR="00C30069" w:rsidRPr="00B06BF8" w:rsidRDefault="00C30069" w:rsidP="00C30069">
      <w:pPr>
        <w:tabs>
          <w:tab w:val="left" w:pos="915"/>
        </w:tabs>
        <w:jc w:val="both"/>
      </w:pPr>
      <w:r w:rsidRPr="00B06BF8">
        <w:t>DIČ: CZ28399757</w:t>
      </w:r>
    </w:p>
    <w:p w14:paraId="22223042" w14:textId="77777777" w:rsidR="00C30069" w:rsidRPr="00B06BF8" w:rsidRDefault="00C30069" w:rsidP="00C30069">
      <w:pPr>
        <w:jc w:val="both"/>
      </w:pPr>
      <w:r w:rsidRPr="00B06BF8">
        <w:t xml:space="preserve">banka: CITI Bank </w:t>
      </w:r>
    </w:p>
    <w:p w14:paraId="14A217E7" w14:textId="77777777" w:rsidR="00C30069" w:rsidRPr="00B06BF8" w:rsidRDefault="00C30069" w:rsidP="00C30069">
      <w:pPr>
        <w:jc w:val="both"/>
      </w:pPr>
      <w:r w:rsidRPr="00B06BF8">
        <w:t>č. účtu: 2050940104/2600</w:t>
      </w:r>
    </w:p>
    <w:p w14:paraId="297BB26D" w14:textId="77777777" w:rsidR="00C30069" w:rsidRPr="00B06BF8" w:rsidRDefault="00C30069" w:rsidP="00C30069">
      <w:pPr>
        <w:jc w:val="both"/>
      </w:pPr>
      <w:r w:rsidRPr="00B06BF8">
        <w:t xml:space="preserve">ID datové schránky: </w:t>
      </w:r>
      <w:r w:rsidRPr="00B06BF8">
        <w:rPr>
          <w:shd w:val="clear" w:color="auto" w:fill="FFFFFF"/>
        </w:rPr>
        <w:t>vb8a87w</w:t>
      </w:r>
    </w:p>
    <w:p w14:paraId="0978D5F5" w14:textId="2752B3EC" w:rsidR="00C30069" w:rsidRPr="00EF1D8C" w:rsidRDefault="00C30069" w:rsidP="00C30069">
      <w:pPr>
        <w:jc w:val="both"/>
      </w:pPr>
      <w:r w:rsidRPr="00B06BF8">
        <w:t>zastoupená: panem Martinem Krobem</w:t>
      </w:r>
      <w:r w:rsidR="00B06BF8">
        <w:t xml:space="preserve"> – na základě plné moci</w:t>
      </w:r>
    </w:p>
    <w:p w14:paraId="134A940E" w14:textId="3F60991D" w:rsidR="006B360A" w:rsidRPr="003952EA" w:rsidRDefault="006B360A" w:rsidP="006B360A">
      <w:pPr>
        <w:jc w:val="both"/>
        <w:rPr>
          <w:rFonts w:cs="Arial"/>
          <w:szCs w:val="20"/>
        </w:rPr>
      </w:pPr>
    </w:p>
    <w:p w14:paraId="2F1EA2FF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594C0D57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tuto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</w:t>
      </w:r>
      <w:proofErr w:type="spellStart"/>
      <w:r w:rsidRPr="006711F9">
        <w:rPr>
          <w:rFonts w:cs="Arial"/>
          <w:szCs w:val="20"/>
        </w:rPr>
        <w:t>ust</w:t>
      </w:r>
      <w:proofErr w:type="spellEnd"/>
      <w:r w:rsidRPr="006711F9">
        <w:rPr>
          <w:rFonts w:cs="Arial"/>
          <w:szCs w:val="20"/>
        </w:rPr>
        <w:t xml:space="preserve">. § </w:t>
      </w:r>
      <w:r w:rsidR="008D70D6">
        <w:rPr>
          <w:rFonts w:cs="Arial"/>
          <w:szCs w:val="20"/>
        </w:rPr>
        <w:t xml:space="preserve">2079 a násl. a </w:t>
      </w:r>
      <w:r w:rsidR="008D70D6">
        <w:rPr>
          <w:rFonts w:cs="Arial"/>
          <w:szCs w:val="20"/>
        </w:rPr>
        <w:lastRenderedPageBreak/>
        <w:t>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>veřejné zakázce s </w:t>
      </w:r>
      <w:r w:rsidRPr="007711B8">
        <w:rPr>
          <w:rFonts w:cs="Arial"/>
          <w:szCs w:val="20"/>
        </w:rPr>
        <w:t>názvem „</w:t>
      </w:r>
      <w:r w:rsidR="007711B8" w:rsidRPr="007711B8">
        <w:rPr>
          <w:rFonts w:cs="Arial"/>
          <w:szCs w:val="20"/>
        </w:rPr>
        <w:t xml:space="preserve">Centrální nákup osobních vozidel </w:t>
      </w:r>
      <w:r w:rsidR="00FB3551" w:rsidRPr="00A62657">
        <w:rPr>
          <w:rFonts w:cs="Arial"/>
          <w:szCs w:val="20"/>
        </w:rPr>
        <w:t xml:space="preserve">– kategorie </w:t>
      </w:r>
      <w:r w:rsidR="00FB3551">
        <w:rPr>
          <w:rFonts w:cs="Arial"/>
          <w:szCs w:val="20"/>
        </w:rPr>
        <w:t>4A benzin automat</w:t>
      </w:r>
      <w:r w:rsidR="00FB3551" w:rsidRPr="00A62657">
        <w:rPr>
          <w:rFonts w:cs="Arial"/>
          <w:szCs w:val="20"/>
        </w:rPr>
        <w:t>“</w:t>
      </w:r>
      <w:r w:rsidR="00F50E50" w:rsidRPr="007711B8">
        <w:rPr>
          <w:rFonts w:cs="Arial"/>
          <w:szCs w:val="20"/>
        </w:rPr>
        <w:t>“</w:t>
      </w:r>
      <w:r w:rsidRPr="007711B8">
        <w:rPr>
          <w:rFonts w:cs="Arial"/>
          <w:i/>
          <w:szCs w:val="20"/>
        </w:rPr>
        <w:t xml:space="preserve"> </w:t>
      </w:r>
      <w:r w:rsidRPr="007711B8">
        <w:rPr>
          <w:rFonts w:cs="Arial"/>
          <w:szCs w:val="20"/>
        </w:rPr>
        <w:t>uv</w:t>
      </w:r>
      <w:r w:rsidRPr="00130C56">
        <w:rPr>
          <w:rFonts w:cs="Arial"/>
          <w:szCs w:val="20"/>
        </w:rPr>
        <w:t>eřejněné</w:t>
      </w:r>
      <w:r w:rsidRPr="006711F9">
        <w:rPr>
          <w:rFonts w:cs="Arial"/>
          <w:szCs w:val="20"/>
        </w:rPr>
        <w:t xml:space="preserve"> ve</w:t>
      </w:r>
      <w:r w:rsidR="00675DA1" w:rsidRPr="006F5E5A">
        <w:rPr>
          <w:szCs w:val="20"/>
        </w:rPr>
        <w:t xml:space="preserve"> Věstníku veřejných zakázek dne </w:t>
      </w:r>
      <w:r w:rsidR="00675DA1" w:rsidRPr="006F5E5A">
        <w:t xml:space="preserve">03.06.2025 </w:t>
      </w:r>
      <w:r w:rsidR="00675DA1" w:rsidRPr="006F5E5A">
        <w:rPr>
          <w:szCs w:val="20"/>
        </w:rPr>
        <w:t xml:space="preserve">pod evidenčním číslem </w:t>
      </w:r>
      <w:r w:rsidR="00675DA1" w:rsidRPr="006F5E5A">
        <w:t>Z2025-030035</w:t>
      </w:r>
      <w:r w:rsidR="00675DA1" w:rsidRPr="006F5E5A">
        <w:rPr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77777777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této Kupní smlouvy je realizace Rámcové dohody. Předmětem této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této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1C7CFAC7" w:rsidR="006B360A" w:rsidRPr="006814E3" w:rsidRDefault="006B360A" w:rsidP="00730C1D">
      <w:pPr>
        <w:pStyle w:val="Nadpis2"/>
      </w:pPr>
      <w:r w:rsidRPr="006814E3">
        <w:t xml:space="preserve">Předmětem této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této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11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7777777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této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</w:t>
      </w:r>
      <w:proofErr w:type="gramStart"/>
      <w:r w:rsidRPr="00730C1D">
        <w:rPr>
          <w:highlight w:val="yellow"/>
        </w:rPr>
        <w:t>*</w:t>
      </w:r>
      <w:r w:rsidRPr="006814E3">
        <w:t>,-</w:t>
      </w:r>
      <w:proofErr w:type="gramEnd"/>
      <w:r w:rsidRPr="006814E3">
        <w:t xml:space="preserve">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pPr w:leftFromText="141" w:rightFromText="141" w:vertAnchor="text" w:horzAnchor="margin" w:tblpY="189"/>
        <w:tblW w:w="145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7"/>
        <w:gridCol w:w="872"/>
        <w:gridCol w:w="874"/>
        <w:gridCol w:w="845"/>
        <w:gridCol w:w="755"/>
        <w:gridCol w:w="872"/>
        <w:gridCol w:w="728"/>
        <w:gridCol w:w="873"/>
        <w:gridCol w:w="727"/>
        <w:gridCol w:w="864"/>
        <w:gridCol w:w="1027"/>
        <w:gridCol w:w="873"/>
        <w:gridCol w:w="873"/>
        <w:gridCol w:w="1458"/>
        <w:gridCol w:w="1808"/>
      </w:tblGrid>
      <w:tr w:rsidR="00D03B69" w14:paraId="18B554B7" w14:textId="77777777" w:rsidTr="00325E89">
        <w:trPr>
          <w:trHeight w:val="365"/>
        </w:trPr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30F1EA4" w14:textId="77777777" w:rsidR="00D03B69" w:rsidRDefault="00D03B69" w:rsidP="00325E89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06174FD3" w14:textId="77777777" w:rsidR="00D03B69" w:rsidRDefault="00D03B69" w:rsidP="00325E89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5E07C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7D5C3021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Osobní automobil bez druhé sady pneumatik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AF6AF5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druhou sadu pneumatik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A7145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CC4378D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94164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52279DF3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E34C4B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EF2AAF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96B2A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64FBAF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Další servisní služby v Kč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C41522" w14:textId="77777777" w:rsidR="00D03B69" w:rsidRDefault="00D03B69" w:rsidP="00325E89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C6B81C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5FAE7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D03B69" w14:paraId="68E2FF07" w14:textId="77777777" w:rsidTr="00325E89">
        <w:trPr>
          <w:trHeight w:val="365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FB483" w14:textId="77777777" w:rsidR="00D03B69" w:rsidRDefault="00D03B69" w:rsidP="00325E8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3D031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AC9325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95F41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C1134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0E7D1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E1A87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0866D3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5D69B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AD931C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F155C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74FE3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48BFDE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F5A3A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942F2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D03B69" w14:paraId="408B1634" w14:textId="77777777" w:rsidTr="00325E89">
        <w:trPr>
          <w:trHeight w:val="3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B18B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00F5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7A3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673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D37C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32A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458D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08FD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FB8C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DFF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FF7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838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78DB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524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77FE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03B69" w14:paraId="189B8CD6" w14:textId="77777777" w:rsidTr="00325E89">
        <w:trPr>
          <w:trHeight w:val="3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94F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C96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44D1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DBF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9A7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D95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C01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F1E5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BB93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DA83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916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170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3B2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62E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837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03B69" w14:paraId="50B90FA3" w14:textId="77777777" w:rsidTr="00325E89">
        <w:trPr>
          <w:trHeight w:val="3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9E3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B83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EE3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999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CEA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E19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40B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E69D2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548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FA6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594C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9991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2B2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BBC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B31D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03B69" w14:paraId="3BB3D989" w14:textId="77777777" w:rsidTr="00325E89">
        <w:trPr>
          <w:trHeight w:val="365"/>
        </w:trPr>
        <w:tc>
          <w:tcPr>
            <w:tcW w:w="127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D19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142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72B0CADD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 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 xml:space="preserve">podmínek stanovených touto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4D79C64A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této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77777777" w:rsidR="006B360A" w:rsidRDefault="006B360A" w:rsidP="00730C1D">
      <w:pPr>
        <w:pStyle w:val="Nadpis2"/>
      </w:pPr>
      <w:r w:rsidRPr="00C70C7A">
        <w:t xml:space="preserve">Veškerá ujednání této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této </w:t>
      </w:r>
      <w:r w:rsidR="00C70C7A">
        <w:t>Kupní</w:t>
      </w:r>
      <w:r w:rsidRPr="00C70C7A">
        <w:t xml:space="preserve"> smlouvě se řídí ustanoveními Rámcové </w:t>
      </w:r>
      <w:r w:rsidR="00C70C7A">
        <w:t>dohody</w:t>
      </w:r>
      <w:r w:rsidRPr="00C70C7A">
        <w:t xml:space="preserve">. V případě, že ujednání obsažené v této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této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touto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77777777" w:rsidR="00040B28" w:rsidRPr="00040B28" w:rsidRDefault="00040B28" w:rsidP="00730C1D">
      <w:pPr>
        <w:pStyle w:val="Nadpis2"/>
      </w:pPr>
      <w:r>
        <w:t xml:space="preserve">Podpisem této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</w:t>
      </w:r>
      <w:r>
        <w:lastRenderedPageBreak/>
        <w:t>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03637B53" w:rsidR="006B360A" w:rsidRPr="00B95989" w:rsidRDefault="006B360A" w:rsidP="00730C1D">
      <w:pPr>
        <w:pStyle w:val="Nadpis2"/>
        <w:rPr>
          <w:highlight w:val="yellow"/>
        </w:rPr>
      </w:pPr>
      <w:r w:rsidRPr="00B95989">
        <w:rPr>
          <w:highlight w:val="yellow"/>
        </w:rPr>
        <w:t xml:space="preserve">Tato </w:t>
      </w:r>
      <w:r w:rsidR="00C70C7A" w:rsidRPr="00B95989">
        <w:rPr>
          <w:highlight w:val="yellow"/>
        </w:rPr>
        <w:t>Kupní</w:t>
      </w:r>
      <w:r w:rsidRPr="00B95989">
        <w:rPr>
          <w:highlight w:val="yellow"/>
        </w:rPr>
        <w:t xml:space="preserve"> smlouva nabývá platnosti </w:t>
      </w:r>
      <w:r w:rsidR="00ED3DFC" w:rsidRPr="00B95989">
        <w:rPr>
          <w:highlight w:val="yellow"/>
        </w:rPr>
        <w:t xml:space="preserve">dnem </w:t>
      </w:r>
      <w:r w:rsidRPr="00B95989">
        <w:rPr>
          <w:highlight w:val="yellow"/>
        </w:rPr>
        <w:t xml:space="preserve">podpisu oběma </w:t>
      </w:r>
      <w:r w:rsidR="00427CB2" w:rsidRPr="00B95989">
        <w:rPr>
          <w:highlight w:val="yellow"/>
        </w:rPr>
        <w:t>stranami Kupní smlouvy</w:t>
      </w:r>
      <w:r w:rsidR="00BE204D" w:rsidRPr="00B95989">
        <w:rPr>
          <w:highlight w:val="yellow"/>
        </w:rPr>
        <w:t xml:space="preserve"> a účinnosti dnem </w:t>
      </w:r>
      <w:r w:rsidR="00BA36AB" w:rsidRPr="00B95989">
        <w:rPr>
          <w:highlight w:val="yellow"/>
        </w:rPr>
        <w:t xml:space="preserve">uveřejnění </w:t>
      </w:r>
      <w:r w:rsidR="00BE204D" w:rsidRPr="00B95989">
        <w:rPr>
          <w:highlight w:val="yellow"/>
        </w:rPr>
        <w:t>v registru smluv dle čl. XV odst. 9 Rámcové dohody</w:t>
      </w:r>
      <w:r w:rsidRPr="00B95989">
        <w:rPr>
          <w:highlight w:val="yellow"/>
        </w:rPr>
        <w:t>.</w:t>
      </w:r>
    </w:p>
    <w:p w14:paraId="44590EDF" w14:textId="642B6B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této </w:t>
      </w:r>
      <w:r w:rsidR="00526D78">
        <w:t>Kupní</w:t>
      </w:r>
      <w:r w:rsidRPr="00C70C7A">
        <w:t xml:space="preserve"> smlouvy souhlasí, rozumí jí a zavazují se k jejímu plnění, připojují své podpisy a prohlašují, že tato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7777777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této smlouvy bylo rozhodnuto ………. </w:t>
      </w:r>
      <w:r w:rsidRPr="006B45C7">
        <w:rPr>
          <w:i/>
          <w:highlight w:val="yellow"/>
        </w:rPr>
        <w:t>usnesením/na základě usnesení</w:t>
      </w:r>
      <w:r w:rsidRPr="006B45C7">
        <w:rPr>
          <w:highlight w:val="yellow"/>
        </w:rPr>
        <w:t xml:space="preserve"> č…. ze 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0F0018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 w:rsidR="000B0CC5">
        <w:rPr>
          <w:rFonts w:cs="Arial"/>
          <w:szCs w:val="20"/>
        </w:rPr>
        <w:t>.............................</w:t>
      </w:r>
      <w:r w:rsidR="000B0CC5">
        <w:rPr>
          <w:rFonts w:cs="Arial"/>
          <w:szCs w:val="20"/>
        </w:rPr>
        <w:tab/>
      </w:r>
      <w:r w:rsidR="000B0CC5"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72768B40" w14:textId="078C5F70" w:rsidR="0051538F" w:rsidRDefault="006B360A" w:rsidP="0051538F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="005F3315">
        <w:rPr>
          <w:rFonts w:cs="Arial"/>
          <w:szCs w:val="20"/>
        </w:rPr>
        <w:t>Odběratel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="005B702B">
        <w:rPr>
          <w:rFonts w:cs="Arial"/>
          <w:szCs w:val="20"/>
        </w:rPr>
        <w:t>Dodavatel</w:t>
      </w:r>
    </w:p>
    <w:p w14:paraId="51A7E329" w14:textId="77777777" w:rsidR="004E1996" w:rsidRPr="00EB2F95" w:rsidRDefault="008E2367" w:rsidP="004E1996">
      <w:pPr>
        <w:spacing w:before="120" w:after="120"/>
      </w:pP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  <w:t xml:space="preserve">          </w:t>
      </w:r>
      <w:r w:rsidR="004E1996" w:rsidRPr="00EB2F95">
        <w:t>Martin Krob</w:t>
      </w:r>
      <w:r w:rsidR="004E1996" w:rsidRPr="00EB2F95">
        <w:tab/>
      </w:r>
      <w:r w:rsidR="004E1996" w:rsidRPr="00EB2F95">
        <w:tab/>
      </w:r>
      <w:r w:rsidR="004E1996" w:rsidRPr="00EB2F95">
        <w:tab/>
      </w:r>
      <w:r w:rsidR="004E1996" w:rsidRPr="00EB2F95">
        <w:tab/>
      </w:r>
      <w:r w:rsidR="004E1996" w:rsidRPr="00EB2F95">
        <w:tab/>
      </w:r>
      <w:r w:rsidR="004E1996" w:rsidRPr="00EB2F95">
        <w:tab/>
      </w:r>
      <w:r w:rsidR="004E1996" w:rsidRPr="00EB2F95">
        <w:tab/>
      </w:r>
      <w:r w:rsidR="004E1996" w:rsidRPr="00EB2F95">
        <w:tab/>
      </w:r>
      <w:r w:rsidR="004E1996" w:rsidRPr="00EB2F95">
        <w:tab/>
      </w:r>
      <w:r w:rsidR="004E1996">
        <w:tab/>
      </w:r>
      <w:proofErr w:type="spellStart"/>
      <w:r w:rsidR="004E1996" w:rsidRPr="00EB2F95">
        <w:t>Governmental</w:t>
      </w:r>
      <w:proofErr w:type="spellEnd"/>
      <w:r w:rsidR="004E1996" w:rsidRPr="00EB2F95">
        <w:t xml:space="preserve"> Sales Manager </w:t>
      </w:r>
    </w:p>
    <w:p w14:paraId="30C270B7" w14:textId="77777777" w:rsidR="004E1996" w:rsidRPr="00EB2F95" w:rsidRDefault="004E1996" w:rsidP="004E1996">
      <w:pPr>
        <w:pStyle w:val="Default"/>
        <w:ind w:left="4956"/>
        <w:rPr>
          <w:rFonts w:ascii="Times New Roman" w:hAnsi="Times New Roman" w:cs="Times New Roman"/>
        </w:rPr>
      </w:pPr>
      <w:r w:rsidRPr="00EB2F95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ab/>
      </w:r>
      <w:r w:rsidRPr="00EB2F95">
        <w:rPr>
          <w:rFonts w:ascii="Times New Roman" w:hAnsi="Times New Roman" w:cs="Times New Roman"/>
        </w:rPr>
        <w:t xml:space="preserve">Hyundai Motor Czech, s.r.o. </w:t>
      </w:r>
    </w:p>
    <w:p w14:paraId="2E6AE7A3" w14:textId="77777777" w:rsidR="004E1996" w:rsidRPr="00EB2F95" w:rsidRDefault="004E1996" w:rsidP="004E1996">
      <w:pPr>
        <w:spacing w:before="120" w:after="120"/>
      </w:pPr>
      <w:r w:rsidRPr="00EB2F95">
        <w:tab/>
      </w:r>
      <w:r w:rsidRPr="00EB2F95">
        <w:tab/>
      </w:r>
      <w:r w:rsidRPr="00EB2F95">
        <w:tab/>
      </w:r>
      <w:r w:rsidRPr="00EB2F95">
        <w:tab/>
      </w:r>
      <w:r w:rsidRPr="00EB2F95">
        <w:tab/>
      </w:r>
      <w:r w:rsidRPr="00EB2F95">
        <w:tab/>
      </w:r>
      <w:r w:rsidRPr="00EB2F95">
        <w:tab/>
      </w:r>
      <w:r w:rsidRPr="00EB2F95">
        <w:tab/>
        <w:t xml:space="preserve">  </w:t>
      </w:r>
      <w:r>
        <w:t xml:space="preserve">  </w:t>
      </w:r>
      <w:r w:rsidRPr="00EB2F95">
        <w:t xml:space="preserve"> na základě plné moci</w:t>
      </w:r>
    </w:p>
    <w:p w14:paraId="0F2F60DF" w14:textId="564512CF" w:rsidR="008E2367" w:rsidRPr="0051538F" w:rsidRDefault="008E2367" w:rsidP="004E1996">
      <w:pPr>
        <w:spacing w:before="120" w:after="120"/>
        <w:rPr>
          <w:rFonts w:cs="Arial"/>
          <w:szCs w:val="20"/>
        </w:rPr>
      </w:pPr>
    </w:p>
    <w:p w14:paraId="45853306" w14:textId="27A40D53" w:rsidR="008E2367" w:rsidRPr="0051538F" w:rsidRDefault="008E2367" w:rsidP="0051538F">
      <w:pPr>
        <w:spacing w:before="120" w:after="120"/>
        <w:rPr>
          <w:rFonts w:cs="Arial"/>
          <w:szCs w:val="20"/>
        </w:rPr>
      </w:pPr>
    </w:p>
    <w:p w14:paraId="48C90AD7" w14:textId="77777777" w:rsidR="0051538F" w:rsidRDefault="0051538F" w:rsidP="00FD5138">
      <w:pPr>
        <w:autoSpaceDE w:val="0"/>
        <w:ind w:left="-1"/>
        <w:jc w:val="both"/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51153" w14:textId="77777777" w:rsidR="008B022B" w:rsidRDefault="008B022B">
      <w:r>
        <w:separator/>
      </w:r>
    </w:p>
  </w:endnote>
  <w:endnote w:type="continuationSeparator" w:id="0">
    <w:p w14:paraId="54556F22" w14:textId="77777777" w:rsidR="008B022B" w:rsidRDefault="008B0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50CCFFFE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836">
          <w:rPr>
            <w:noProof/>
          </w:rPr>
          <w:t>1</w:t>
        </w:r>
        <w:r>
          <w:fldChar w:fldCharType="end"/>
        </w:r>
        <w:r>
          <w:t xml:space="preserve"> / </w:t>
        </w:r>
        <w:r w:rsidR="004E1996">
          <w:fldChar w:fldCharType="begin"/>
        </w:r>
        <w:r w:rsidR="004E1996">
          <w:instrText xml:space="preserve"> NUMPAGES  \* Arabic  \* MERGEFORMAT </w:instrText>
        </w:r>
        <w:r w:rsidR="004E1996">
          <w:fldChar w:fldCharType="separate"/>
        </w:r>
        <w:r w:rsidR="00011836">
          <w:rPr>
            <w:noProof/>
          </w:rPr>
          <w:t>5</w:t>
        </w:r>
        <w:r w:rsidR="004E1996">
          <w:rPr>
            <w:noProof/>
          </w:rPr>
          <w:fldChar w:fldCharType="end"/>
        </w:r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7533" w14:textId="53DA82F9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011836">
      <w:rPr>
        <w:rStyle w:val="slostrnky"/>
        <w:rFonts w:ascii="Calibri" w:hAnsi="Calibri"/>
        <w:noProof/>
        <w:color w:val="808080"/>
        <w:sz w:val="18"/>
        <w:szCs w:val="18"/>
      </w:rPr>
      <w:t>4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011836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D7C7D" w14:textId="77777777" w:rsidR="008B022B" w:rsidRDefault="008B022B">
      <w:r>
        <w:separator/>
      </w:r>
    </w:p>
  </w:footnote>
  <w:footnote w:type="continuationSeparator" w:id="0">
    <w:p w14:paraId="1EAB1AFD" w14:textId="77777777" w:rsidR="008B022B" w:rsidRDefault="008B0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1836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2AD6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257F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2D14"/>
    <w:rsid w:val="00173BEC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57E5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0095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6E7A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39DE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4375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199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5DA1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73BE"/>
    <w:rsid w:val="0072774B"/>
    <w:rsid w:val="00727BC0"/>
    <w:rsid w:val="00730C1D"/>
    <w:rsid w:val="007317B4"/>
    <w:rsid w:val="00731BF5"/>
    <w:rsid w:val="00731E90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11B8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4C7E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1A7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3CF4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022B"/>
    <w:rsid w:val="008B15EB"/>
    <w:rsid w:val="008B1618"/>
    <w:rsid w:val="008B174C"/>
    <w:rsid w:val="008B327E"/>
    <w:rsid w:val="008B51EA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367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100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0C13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2657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03BA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6BF8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0E1A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5989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069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2AC1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628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3B69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88B"/>
    <w:rsid w:val="00ED7F27"/>
    <w:rsid w:val="00EE0D8B"/>
    <w:rsid w:val="00EE1150"/>
    <w:rsid w:val="00EE1F51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92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0E50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C83"/>
    <w:rsid w:val="00F9048D"/>
    <w:rsid w:val="00F9102D"/>
    <w:rsid w:val="00F92479"/>
    <w:rsid w:val="00F927E8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3551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0E3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522E20C7CC804086E1D89529910A31" ma:contentTypeVersion="13" ma:contentTypeDescription="Vytvoří nový dokument" ma:contentTypeScope="" ma:versionID="b3babf768b2649490ddd47c63590c79c">
  <xsd:schema xmlns:xsd="http://www.w3.org/2001/XMLSchema" xmlns:xs="http://www.w3.org/2001/XMLSchema" xmlns:p="http://schemas.microsoft.com/office/2006/metadata/properties" xmlns:ns2="6b6348b8-a76a-4282-8051-8873fe2cccc8" xmlns:ns3="cea6adbd-d219-4365-bcc0-46022154922d" targetNamespace="http://schemas.microsoft.com/office/2006/metadata/properties" ma:root="true" ma:fieldsID="35902896fa6115496ecea7bece66a795" ns2:_="" ns3:_="">
    <xsd:import namespace="6b6348b8-a76a-4282-8051-8873fe2cccc8"/>
    <xsd:import namespace="cea6adbd-d219-4365-bcc0-460221549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6348b8-a76a-4282-8051-8873fe2ccc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19433cb9-1130-46b3-8242-ab9d0c6239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6adbd-d219-4365-bcc0-4602215492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871ff7-49cd-40cf-a626-418dea14369d}" ma:internalName="TaxCatchAll" ma:showField="CatchAllData" ma:web="cea6adbd-d219-4365-bcc0-460221549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ea6adbd-d219-4365-bcc0-46022154922d" xsi:nil="true"/>
    <lcf76f155ced4ddcb4097134ff3c332f xmlns="6b6348b8-a76a-4282-8051-8873fe2cccc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0F508-3DB5-4D09-9CDB-022CC10F02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6348b8-a76a-4282-8051-8873fe2cccc8"/>
    <ds:schemaRef ds:uri="cea6adbd-d219-4365-bcc0-460221549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266A83-BC92-4516-AF0A-365331D3AB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3B472A-1C3D-4E54-939F-483D9AB0FC35}">
  <ds:schemaRefs>
    <ds:schemaRef ds:uri="http://schemas.microsoft.com/office/2006/metadata/properties"/>
    <ds:schemaRef ds:uri="http://schemas.microsoft.com/office/infopath/2007/PartnerControls"/>
    <ds:schemaRef ds:uri="cea6adbd-d219-4365-bcc0-46022154922d"/>
    <ds:schemaRef ds:uri="6b6348b8-a76a-4282-8051-8873fe2cccc8"/>
  </ds:schemaRefs>
</ds:datastoreItem>
</file>

<file path=customXml/itemProps4.xml><?xml version="1.0" encoding="utf-8"?>
<ds:datastoreItem xmlns:ds="http://schemas.openxmlformats.org/officeDocument/2006/customXml" ds:itemID="{432C52F1-D908-4504-B103-B009859D69E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5da706b-7baf-417f-824a-8d6d03ee3e01}" enabled="1" method="Privileged" siteId="{7bed5601-97bf-4483-9b1a-0307a2fd81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1040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Loucký Václav Ing.</cp:lastModifiedBy>
  <cp:revision>6</cp:revision>
  <cp:lastPrinted>2021-03-23T09:43:00Z</cp:lastPrinted>
  <dcterms:created xsi:type="dcterms:W3CDTF">2025-09-02T15:33:00Z</dcterms:created>
  <dcterms:modified xsi:type="dcterms:W3CDTF">2025-10-24T10:49:00Z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0x01010090522E20C7CC804086E1D89529910A31</vt:lpwstr>
  </property>
  <property fmtid="{D5CDD505-2E9C-101B-9397-08002B2CF9AE}" pid="3" name="MediaServiceImageTags">
    <vt:lpwstr/>
  </property>
</Properties>
</file>